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p>
    <w:p w:rsidR="00F7629D" w:rsidRDefault="00F7629D">
      <w:pPr>
        <w:pStyle w:val="Heading1"/>
        <w:ind w:left="3355"/>
        <w:rPr>
          <w:u w:val="thick"/>
        </w:rPr>
      </w:pPr>
    </w:p>
    <w:p w:rsidR="00B866F3" w:rsidRDefault="00755553" w:rsidP="00443657">
      <w:pPr>
        <w:pStyle w:val="Heading1"/>
        <w:ind w:left="0"/>
        <w:jc w:val="center"/>
      </w:pPr>
      <w:r>
        <w:rPr>
          <w:u w:val="thick"/>
        </w:rPr>
        <w:t>Effective c</w:t>
      </w:r>
      <w:r w:rsidR="008A02BD">
        <w:rPr>
          <w:u w:val="thick"/>
        </w:rPr>
        <w:t>halle</w:t>
      </w:r>
      <w:r w:rsidR="00B64EDD">
        <w:rPr>
          <w:u w:val="thick"/>
        </w:rPr>
        <w:t xml:space="preserve">nge and </w:t>
      </w:r>
      <w:r>
        <w:rPr>
          <w:u w:val="thick"/>
        </w:rPr>
        <w:t>resolving p</w:t>
      </w:r>
      <w:r w:rsidR="002A4257">
        <w:rPr>
          <w:u w:val="thick"/>
        </w:rPr>
        <w:t xml:space="preserve">rofessional </w:t>
      </w:r>
      <w:r>
        <w:rPr>
          <w:u w:val="thick"/>
        </w:rPr>
        <w:t>d</w:t>
      </w:r>
      <w:r w:rsidR="002A4257">
        <w:rPr>
          <w:u w:val="thick"/>
        </w:rPr>
        <w:t>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lastRenderedPageBreak/>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9712CC" w:rsidP="00A768A1">
      <w:pPr>
        <w:pStyle w:val="ListParagraph"/>
        <w:numPr>
          <w:ilvl w:val="0"/>
          <w:numId w:val="1"/>
        </w:numPr>
        <w:tabs>
          <w:tab w:val="left" w:pos="1680"/>
          <w:tab w:val="left" w:pos="1681"/>
        </w:tabs>
        <w:spacing w:before="201"/>
        <w:rPr>
          <w:rFonts w:ascii="Symbol" w:hAnsi="Symbol"/>
        </w:rPr>
        <w:sectPr w:rsidR="00B866F3" w:rsidRPr="00A768A1" w:rsidSect="00F7629D">
          <w:headerReference w:type="default" r:id="rId8"/>
          <w:footerReference w:type="default" r:id="rId9"/>
          <w:type w:val="continuous"/>
          <w:pgSz w:w="11910" w:h="16840"/>
          <w:pgMar w:top="1560" w:right="0" w:bottom="1400" w:left="480" w:header="720" w:footer="1201"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9712CC">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7B71CC">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utilise the role of the independent a</w:t>
                        </w:r>
                        <w:r w:rsidR="008A02BD">
                          <w:rPr>
                            <w:rFonts w:ascii="Calibri"/>
                          </w:rPr>
                          <w:t>dvisor 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AA7B6"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9712CC">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7B71CC">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9712CC">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7B71CC">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 xml:space="preserve">Effective </w:t>
      </w:r>
      <w:r w:rsidR="00755553">
        <w:t>c</w:t>
      </w:r>
      <w:r w:rsidR="008A02BD">
        <w:t xml:space="preserve">hallenge and </w:t>
      </w:r>
      <w:r w:rsidR="00755553">
        <w:t>escalation p</w:t>
      </w:r>
      <w:r w:rsidR="008A02BD">
        <w:t>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 xml:space="preserve">Single </w:t>
      </w:r>
      <w:r w:rsidR="009712CC">
        <w:t>p</w:t>
      </w:r>
      <w:r>
        <w:t xml:space="preserve">oint of </w:t>
      </w:r>
      <w:r w:rsidR="009712CC">
        <w:t>c</w:t>
      </w:r>
      <w:r>
        <w:t xml:space="preserve">ontact (SPOC) </w:t>
      </w:r>
      <w:r w:rsidR="009712CC">
        <w:t>l</w:t>
      </w:r>
      <w:r>
        <w:t>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755553">
            <w:pPr>
              <w:pStyle w:val="TableParagraph"/>
              <w:spacing w:line="256" w:lineRule="exact"/>
              <w:rPr>
                <w:b/>
                <w:sz w:val="24"/>
              </w:rPr>
            </w:pPr>
            <w:r>
              <w:rPr>
                <w:b/>
                <w:color w:val="FFFFFF"/>
                <w:sz w:val="24"/>
              </w:rPr>
              <w:t>Contact d</w:t>
            </w:r>
            <w:r w:rsidR="008A02BD">
              <w:rPr>
                <w:b/>
                <w:color w:val="FFFFFF"/>
                <w:sz w:val="24"/>
              </w:rPr>
              <w:t>etails</w:t>
            </w:r>
          </w:p>
        </w:tc>
      </w:tr>
      <w:tr w:rsidR="00437D0C" w:rsidTr="004F7C74">
        <w:trPr>
          <w:trHeight w:val="275"/>
        </w:trPr>
        <w:tc>
          <w:tcPr>
            <w:tcW w:w="4961" w:type="dxa"/>
            <w:shd w:val="clear" w:color="auto" w:fill="7030A0"/>
          </w:tcPr>
          <w:p w:rsidR="00437D0C" w:rsidRPr="00497360" w:rsidRDefault="00755553">
            <w:pPr>
              <w:pStyle w:val="TableParagraph"/>
              <w:spacing w:line="256" w:lineRule="exact"/>
              <w:rPr>
                <w:b/>
                <w:color w:val="FFFFFF"/>
                <w:sz w:val="24"/>
              </w:rPr>
            </w:pPr>
            <w:r>
              <w:rPr>
                <w:b/>
                <w:color w:val="FFFFFF"/>
                <w:sz w:val="24"/>
              </w:rPr>
              <w:t>Rochdale Borough Council’s c</w:t>
            </w:r>
            <w:r w:rsidR="00437D0C" w:rsidRPr="00497360">
              <w:rPr>
                <w:b/>
                <w:color w:val="FFFFFF"/>
                <w:sz w:val="24"/>
              </w:rPr>
              <w:t xml:space="preserve">hildren’s </w:t>
            </w:r>
            <w:r>
              <w:rPr>
                <w:b/>
                <w:color w:val="FFFFFF"/>
                <w:sz w:val="24"/>
              </w:rPr>
              <w:t>social c</w:t>
            </w:r>
            <w:r w:rsidR="00437D0C" w:rsidRPr="00497360">
              <w:rPr>
                <w:b/>
                <w:color w:val="FFFFFF"/>
                <w:sz w:val="24"/>
              </w:rPr>
              <w:t>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D25B46" w:rsidRPr="004F7C74" w:rsidRDefault="00755553" w:rsidP="00437D0C">
            <w:pPr>
              <w:pStyle w:val="TableParagraph"/>
              <w:spacing w:line="256" w:lineRule="exact"/>
              <w:rPr>
                <w:rFonts w:asciiTheme="minorHAnsi" w:hAnsiTheme="minorHAnsi" w:cstheme="minorHAnsi"/>
              </w:rPr>
            </w:pPr>
            <w:r>
              <w:rPr>
                <w:rFonts w:asciiTheme="minorHAnsi" w:hAnsiTheme="minorHAnsi" w:cstheme="minorHAnsi"/>
              </w:rPr>
              <w:t>Head of service first response t</w:t>
            </w:r>
            <w:r w:rsidR="00D25B46" w:rsidRPr="004F7C74">
              <w:rPr>
                <w:rFonts w:asciiTheme="minorHAnsi" w:hAnsiTheme="minorHAnsi" w:cstheme="minorHAnsi"/>
              </w:rPr>
              <w:t>eam</w:t>
            </w:r>
          </w:p>
          <w:p w:rsidR="00D25B46" w:rsidRPr="004F7C74" w:rsidRDefault="009712CC"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child protection and c</w:t>
            </w:r>
            <w:r w:rsidR="00D25B46" w:rsidRPr="004F7C74">
              <w:rPr>
                <w:rFonts w:asciiTheme="minorHAnsi" w:hAnsiTheme="minorHAnsi" w:cstheme="minorHAnsi"/>
                <w:color w:val="000000" w:themeColor="text1"/>
              </w:rPr>
              <w:t>ourt</w:t>
            </w:r>
          </w:p>
          <w:p w:rsidR="00D25B46" w:rsidRPr="004F7C74" w:rsidRDefault="009712CC"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service cared 4 children and youth justice s</w:t>
            </w:r>
            <w:r w:rsidR="00D25B46" w:rsidRPr="004F7C74">
              <w:rPr>
                <w:rFonts w:asciiTheme="minorHAnsi" w:hAnsiTheme="minorHAnsi" w:cstheme="minorHAnsi"/>
                <w:color w:val="000000" w:themeColor="text1"/>
              </w:rPr>
              <w:t>ervice</w:t>
            </w:r>
          </w:p>
          <w:p w:rsidR="00D25B46" w:rsidRPr="004F7C74" w:rsidRDefault="009712CC"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Pr="004F7C74" w:rsidRDefault="007555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provider s</w:t>
            </w:r>
            <w:r w:rsidR="00D25B46" w:rsidRPr="004F7C74">
              <w:rPr>
                <w:rFonts w:asciiTheme="minorHAnsi" w:hAnsiTheme="minorHAnsi" w:cstheme="minorHAnsi"/>
                <w:color w:val="000000" w:themeColor="text1"/>
              </w:rPr>
              <w:t>ervices</w:t>
            </w:r>
          </w:p>
          <w:p w:rsidR="00D25B46" w:rsidRPr="004F7C74" w:rsidRDefault="009712CC" w:rsidP="00D25B46">
            <w:pPr>
              <w:pStyle w:val="TableParagraph"/>
              <w:spacing w:line="256" w:lineRule="exact"/>
              <w:rPr>
                <w:rFonts w:asciiTheme="minorHAnsi" w:hAnsiTheme="minorHAnsi" w:cstheme="minorHAnsi"/>
                <w:color w:val="000000" w:themeColor="text1"/>
              </w:rPr>
            </w:pPr>
            <w:hyperlink r:id="rId24" w:history="1">
              <w:r w:rsidR="00D25B46" w:rsidRPr="004F7C74">
                <w:rPr>
                  <w:rStyle w:val="Hyperlink"/>
                  <w:rFonts w:asciiTheme="minorHAnsi" w:hAnsiTheme="minorHAnsi" w:cstheme="minorHAnsi"/>
                </w:rPr>
                <w:t>Ian.Godfrey@Rochdale.Gov.UK</w:t>
              </w:r>
            </w:hyperlink>
            <w:r w:rsidR="00D25B46" w:rsidRPr="004F7C74">
              <w:rPr>
                <w:rFonts w:asciiTheme="minorHAnsi" w:hAnsiTheme="minorHAnsi" w:cstheme="minorHAnsi"/>
                <w:color w:val="000000" w:themeColor="text1"/>
              </w:rPr>
              <w:t xml:space="preserve"> </w:t>
            </w:r>
          </w:p>
          <w:p w:rsidR="00D25B46" w:rsidRPr="004F7C74" w:rsidRDefault="00D25B46"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755553" w:rsidP="00755553">
            <w:pPr>
              <w:pStyle w:val="TableParagraph"/>
              <w:spacing w:line="256" w:lineRule="exact"/>
              <w:rPr>
                <w:b/>
                <w:color w:val="FFFFFF"/>
                <w:sz w:val="24"/>
              </w:rPr>
            </w:pPr>
            <w:r>
              <w:rPr>
                <w:b/>
                <w:color w:val="FFFFFF"/>
                <w:sz w:val="24"/>
              </w:rPr>
              <w:t>Sa</w:t>
            </w:r>
            <w:r w:rsidR="00D25B46">
              <w:rPr>
                <w:b/>
                <w:color w:val="FFFFFF"/>
                <w:sz w:val="24"/>
              </w:rPr>
              <w:t xml:space="preserve">feguarding </w:t>
            </w:r>
            <w:r>
              <w:rPr>
                <w:b/>
                <w:color w:val="FFFFFF"/>
                <w:sz w:val="24"/>
              </w:rPr>
              <w:t>children u</w:t>
            </w:r>
            <w:r w:rsidR="00D25B46">
              <w:rPr>
                <w:b/>
                <w:color w:val="FFFFFF"/>
                <w:sz w:val="24"/>
              </w:rPr>
              <w:t>nit</w:t>
            </w:r>
          </w:p>
        </w:tc>
        <w:tc>
          <w:tcPr>
            <w:tcW w:w="4748" w:type="dxa"/>
            <w:shd w:val="clear" w:color="auto" w:fill="FFFFFF" w:themeFill="background1"/>
          </w:tcPr>
          <w:p w:rsidR="00D25B46" w:rsidRPr="004F7C74" w:rsidRDefault="009712CC" w:rsidP="00437D0C">
            <w:pPr>
              <w:pStyle w:val="TableParagraph"/>
              <w:spacing w:line="256" w:lineRule="exact"/>
              <w:rPr>
                <w:rFonts w:asciiTheme="minorHAnsi" w:hAnsiTheme="minorHAnsi" w:cstheme="minorHAnsi"/>
              </w:rPr>
            </w:pPr>
            <w:hyperlink r:id="rId25" w:history="1">
              <w:r w:rsidR="00D25B46" w:rsidRPr="004F7C74">
                <w:rPr>
                  <w:rStyle w:val="Hyperlink"/>
                  <w:rFonts w:asciiTheme="minorHAnsi" w:hAnsiTheme="minorHAnsi" w:cstheme="minorHAnsi"/>
                </w:rPr>
                <w:t>susan.thomas@rochdale.gov.uk</w:t>
              </w:r>
            </w:hyperlink>
            <w:r w:rsidR="00D25B46" w:rsidRPr="004F7C74">
              <w:rPr>
                <w:rFonts w:asciiTheme="minorHAnsi" w:hAnsiTheme="minorHAnsi" w:cstheme="minorHAnsi"/>
              </w:rPr>
              <w:t xml:space="preserve"> </w:t>
            </w:r>
          </w:p>
          <w:p w:rsidR="00D25B46"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01706 925 897</w:t>
            </w:r>
          </w:p>
        </w:tc>
      </w:tr>
      <w:tr w:rsidR="00437D0C" w:rsidTr="004F7C74">
        <w:trPr>
          <w:trHeight w:val="724"/>
        </w:trPr>
        <w:tc>
          <w:tcPr>
            <w:tcW w:w="4961" w:type="dxa"/>
            <w:shd w:val="clear" w:color="auto" w:fill="7030A0"/>
          </w:tcPr>
          <w:p w:rsidR="00437D0C" w:rsidRDefault="00755553" w:rsidP="00755553">
            <w:pPr>
              <w:pStyle w:val="TableParagraph"/>
              <w:spacing w:line="256" w:lineRule="exact"/>
              <w:rPr>
                <w:b/>
                <w:color w:val="FFFFFF"/>
                <w:sz w:val="24"/>
              </w:rPr>
            </w:pPr>
            <w:r>
              <w:rPr>
                <w:b/>
                <w:color w:val="FFFFFF"/>
                <w:sz w:val="24"/>
              </w:rPr>
              <w:t>Early help and safeguarding h</w:t>
            </w:r>
            <w:r w:rsidR="00437D0C">
              <w:rPr>
                <w:b/>
                <w:color w:val="FFFFFF"/>
                <w:sz w:val="24"/>
              </w:rPr>
              <w:t>ub</w:t>
            </w:r>
            <w:r>
              <w:rPr>
                <w:b/>
                <w:color w:val="FFFFFF"/>
                <w:sz w:val="24"/>
              </w:rPr>
              <w:t xml:space="preserve"> (EHASH)</w:t>
            </w:r>
          </w:p>
        </w:tc>
        <w:tc>
          <w:tcPr>
            <w:tcW w:w="4748" w:type="dxa"/>
            <w:shd w:val="clear" w:color="auto" w:fill="FFFFFF" w:themeFill="background1"/>
          </w:tcPr>
          <w:p w:rsidR="00437D0C" w:rsidRPr="004F7C74" w:rsidRDefault="009712CC" w:rsidP="00437D0C">
            <w:pPr>
              <w:pStyle w:val="TableParagraph"/>
              <w:spacing w:line="256" w:lineRule="exact"/>
              <w:rPr>
                <w:rFonts w:asciiTheme="minorHAnsi" w:hAnsiTheme="minorHAnsi" w:cstheme="minorHAnsi"/>
                <w:color w:val="000000" w:themeColor="text1"/>
              </w:rPr>
            </w:pPr>
            <w:hyperlink r:id="rId26" w:history="1">
              <w:r w:rsidR="00EE7C4D" w:rsidRPr="004F7C74">
                <w:rPr>
                  <w:rStyle w:val="Hyperlink"/>
                  <w:rFonts w:asciiTheme="minorHAnsi" w:hAnsiTheme="minorHAnsi" w:cstheme="minorHAnsi"/>
                </w:rPr>
                <w:t>michelle.rhodes@rochdale.gov.uk</w:t>
              </w:r>
            </w:hyperlink>
            <w:r w:rsidR="00EE7C4D" w:rsidRPr="004F7C74">
              <w:rPr>
                <w:rFonts w:asciiTheme="minorHAnsi" w:hAnsiTheme="minorHAnsi" w:cstheme="minorHAnsi"/>
                <w:color w:val="000000" w:themeColor="text1"/>
              </w:rPr>
              <w:t xml:space="preserve"> </w:t>
            </w:r>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9712CC"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w:t>
            </w:r>
            <w:r w:rsidR="00755553">
              <w:rPr>
                <w:rFonts w:asciiTheme="minorHAnsi" w:hAnsiTheme="minorHAnsi" w:cstheme="minorHAnsi"/>
              </w:rPr>
              <w:t>to the named nurse for safeguarding c</w:t>
            </w:r>
            <w:r w:rsidRPr="004F7C74">
              <w:rPr>
                <w:rFonts w:asciiTheme="minorHAnsi" w:hAnsiTheme="minorHAnsi" w:cstheme="minorHAnsi"/>
              </w:rPr>
              <w:t xml:space="preserve">hildren and </w:t>
            </w:r>
            <w:r w:rsidR="00755553">
              <w:rPr>
                <w:rFonts w:asciiTheme="minorHAnsi" w:hAnsiTheme="minorHAnsi" w:cstheme="minorHAnsi"/>
              </w:rPr>
              <w:t>cared for c</w:t>
            </w:r>
            <w:r w:rsidRPr="004F7C74">
              <w:rPr>
                <w:rFonts w:asciiTheme="minorHAnsi" w:hAnsiTheme="minorHAnsi" w:cstheme="minorHAnsi"/>
              </w:rPr>
              <w:t>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748" w:type="dxa"/>
            <w:shd w:val="clear" w:color="auto" w:fill="FFFFFF" w:themeFill="background1"/>
          </w:tcPr>
          <w:p w:rsidR="00437D0C" w:rsidRPr="004F7C74" w:rsidRDefault="009712CC"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w:t>
            </w:r>
            <w:r w:rsidR="00755553">
              <w:rPr>
                <w:rFonts w:asciiTheme="minorHAnsi" w:hAnsiTheme="minorHAnsi" w:cstheme="minorHAnsi"/>
              </w:rPr>
              <w:t>named safeguarding p</w:t>
            </w:r>
            <w:r w:rsidRPr="004F7C74">
              <w:rPr>
                <w:rFonts w:asciiTheme="minorHAnsi" w:hAnsiTheme="minorHAnsi" w:cstheme="minorHAnsi"/>
              </w:rPr>
              <w:t xml:space="preserve">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lastRenderedPageBreak/>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97360" w:rsidP="00437D0C">
            <w:pPr>
              <w:pStyle w:val="TableParagraph"/>
              <w:spacing w:line="256" w:lineRule="exact"/>
              <w:rPr>
                <w:b/>
                <w:color w:val="FFFFFF"/>
                <w:sz w:val="24"/>
              </w:rPr>
            </w:pPr>
            <w:r>
              <w:rPr>
                <w:b/>
                <w:color w:val="FFFFFF"/>
                <w:sz w:val="24"/>
              </w:rPr>
              <w:t>Heywood, Middleton and Rochdale Clinical Commissioning Group</w:t>
            </w:r>
          </w:p>
        </w:tc>
        <w:tc>
          <w:tcPr>
            <w:tcW w:w="4748" w:type="dxa"/>
            <w:shd w:val="clear" w:color="auto" w:fill="FFFFFF" w:themeFill="background1"/>
          </w:tcPr>
          <w:p w:rsidR="00497360"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hyperlink r:id="rId30" w:history="1">
              <w:r w:rsidR="00657C46" w:rsidRPr="004F7C74">
                <w:rPr>
                  <w:rStyle w:val="Hyperlink"/>
                  <w:rFonts w:asciiTheme="minorHAnsi" w:hAnsiTheme="minorHAnsi" w:cstheme="minorHAnsi"/>
                </w:rPr>
                <w:t>HMRCCG.safeguarding@nhs.net</w:t>
              </w:r>
            </w:hyperlink>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755553">
              <w:rPr>
                <w:rFonts w:asciiTheme="minorHAnsi" w:hAnsiTheme="minorHAnsi" w:cstheme="minorHAnsi"/>
              </w:rPr>
              <w:t>d</w:t>
            </w:r>
            <w:r w:rsidR="00657C46" w:rsidRPr="004F7C74">
              <w:rPr>
                <w:rFonts w:asciiTheme="minorHAnsi" w:hAnsiTheme="minorHAnsi" w:cstheme="minorHAnsi"/>
              </w:rPr>
              <w:t>e</w:t>
            </w:r>
            <w:r w:rsidR="00755553">
              <w:rPr>
                <w:rFonts w:asciiTheme="minorHAnsi" w:hAnsiTheme="minorHAnsi" w:cstheme="minorHAnsi"/>
              </w:rPr>
              <w:t xml:space="preserve">signated  </w:t>
            </w:r>
            <w:r w:rsidR="00755553">
              <w:rPr>
                <w:rFonts w:asciiTheme="minorHAnsi" w:hAnsiTheme="minorHAnsi" w:cstheme="minorHAnsi"/>
              </w:rPr>
              <w:br/>
              <w:t xml:space="preserve"> nurse for s</w:t>
            </w:r>
            <w:r>
              <w:rPr>
                <w:rFonts w:asciiTheme="minorHAnsi" w:hAnsiTheme="minorHAnsi" w:cstheme="minorHAnsi"/>
              </w:rPr>
              <w:t xml:space="preserve">afeguarding </w:t>
            </w:r>
            <w:r w:rsidR="00755553">
              <w:rPr>
                <w:rFonts w:asciiTheme="minorHAnsi" w:hAnsiTheme="minorHAnsi" w:cstheme="minorHAnsi"/>
              </w:rPr>
              <w:t>c</w:t>
            </w:r>
            <w:r w:rsidR="00657C46" w:rsidRPr="004F7C74">
              <w:rPr>
                <w:rFonts w:asciiTheme="minorHAnsi" w:hAnsiTheme="minorHAnsi" w:cstheme="minorHAnsi"/>
              </w:rPr>
              <w:t>hildren</w:t>
            </w:r>
          </w:p>
        </w:tc>
      </w:tr>
      <w:tr w:rsidR="00F226B2" w:rsidTr="004F7C74">
        <w:trPr>
          <w:trHeight w:val="2827"/>
        </w:trPr>
        <w:tc>
          <w:tcPr>
            <w:tcW w:w="4961" w:type="dxa"/>
            <w:shd w:val="clear" w:color="auto" w:fill="7030A0"/>
          </w:tcPr>
          <w:p w:rsidR="00F226B2" w:rsidRDefault="00755553" w:rsidP="00437D0C">
            <w:pPr>
              <w:pStyle w:val="TableParagraph"/>
              <w:spacing w:line="256" w:lineRule="exact"/>
              <w:rPr>
                <w:b/>
                <w:color w:val="FFFFFF"/>
                <w:sz w:val="24"/>
              </w:rPr>
            </w:pPr>
            <w:r>
              <w:rPr>
                <w:b/>
                <w:color w:val="FFFFFF"/>
                <w:sz w:val="24"/>
              </w:rPr>
              <w:t>Education es</w:t>
            </w:r>
            <w:r w:rsidR="001F464C">
              <w:rPr>
                <w:b/>
                <w:color w:val="FFFFFF"/>
                <w:sz w:val="24"/>
              </w:rPr>
              <w:t>tablishments</w:t>
            </w:r>
          </w:p>
        </w:tc>
        <w:tc>
          <w:tcPr>
            <w:tcW w:w="4748" w:type="dxa"/>
            <w:shd w:val="clear" w:color="auto" w:fill="FFFFFF" w:themeFill="background1"/>
          </w:tcPr>
          <w:p w:rsidR="00F226B2" w:rsidRPr="004F7C74" w:rsidRDefault="00755553" w:rsidP="00437D0C">
            <w:pPr>
              <w:pStyle w:val="TableParagraph"/>
              <w:spacing w:line="256" w:lineRule="exact"/>
              <w:rPr>
                <w:rFonts w:asciiTheme="minorHAnsi" w:hAnsiTheme="minorHAnsi" w:cstheme="minorHAnsi"/>
                <w:b/>
                <w:color w:val="000000" w:themeColor="text1"/>
              </w:rPr>
            </w:pPr>
            <w:r>
              <w:rPr>
                <w:rFonts w:asciiTheme="minorHAnsi" w:hAnsiTheme="minorHAnsi" w:cstheme="minorHAnsi"/>
                <w:b/>
                <w:color w:val="000000" w:themeColor="text1"/>
              </w:rPr>
              <w:t>Stage 1 es</w:t>
            </w:r>
            <w:r w:rsidR="001F464C" w:rsidRPr="004F7C74">
              <w:rPr>
                <w:rFonts w:asciiTheme="minorHAnsi" w:hAnsiTheme="minorHAnsi" w:cstheme="minorHAnsi"/>
                <w:b/>
                <w:color w:val="000000" w:themeColor="text1"/>
              </w:rPr>
              <w:t xml:space="preserve">calations: </w:t>
            </w:r>
            <w:r>
              <w:rPr>
                <w:rFonts w:asciiTheme="minorHAnsi" w:hAnsiTheme="minorHAnsi" w:cstheme="minorHAnsi"/>
                <w:color w:val="000000" w:themeColor="text1"/>
              </w:rPr>
              <w:t>s</w:t>
            </w:r>
            <w:r w:rsidR="001F464C" w:rsidRPr="004F7C74">
              <w:rPr>
                <w:rFonts w:asciiTheme="minorHAnsi" w:hAnsiTheme="minorHAnsi" w:cstheme="minorHAnsi"/>
                <w:color w:val="000000" w:themeColor="text1"/>
              </w:rPr>
              <w:t xml:space="preserve">chool </w:t>
            </w:r>
            <w:r>
              <w:rPr>
                <w:rFonts w:asciiTheme="minorHAnsi" w:hAnsiTheme="minorHAnsi" w:cstheme="minorHAnsi"/>
                <w:color w:val="000000" w:themeColor="text1"/>
              </w:rPr>
              <w:t>designated safeguarding l</w:t>
            </w:r>
            <w:r w:rsidR="001F464C" w:rsidRPr="004F7C74">
              <w:rPr>
                <w:rFonts w:asciiTheme="minorHAnsi" w:hAnsiTheme="minorHAnsi" w:cstheme="minorHAnsi"/>
                <w:color w:val="000000" w:themeColor="text1"/>
              </w:rPr>
              <w:t>ead</w:t>
            </w:r>
          </w:p>
          <w:p w:rsidR="001F464C"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b/>
                <w:color w:val="000000" w:themeColor="text1"/>
              </w:rPr>
              <w:t>Stage 2 e</w:t>
            </w:r>
            <w:r w:rsidR="001F464C" w:rsidRPr="004F7C74">
              <w:rPr>
                <w:rFonts w:asciiTheme="minorHAnsi" w:hAnsiTheme="minorHAnsi" w:cstheme="minorHAnsi"/>
                <w:b/>
                <w:color w:val="000000" w:themeColor="text1"/>
              </w:rPr>
              <w:t xml:space="preserve">scalations: </w:t>
            </w:r>
            <w:r>
              <w:rPr>
                <w:rFonts w:asciiTheme="minorHAnsi" w:hAnsiTheme="minorHAnsi" w:cstheme="minorHAnsi"/>
                <w:color w:val="000000" w:themeColor="text1"/>
              </w:rPr>
              <w:t>school head te</w:t>
            </w:r>
            <w:r w:rsidR="001F464C" w:rsidRPr="004F7C74">
              <w:rPr>
                <w:rFonts w:asciiTheme="minorHAnsi" w:hAnsiTheme="minorHAnsi" w:cstheme="minorHAnsi"/>
                <w:color w:val="000000" w:themeColor="text1"/>
              </w:rPr>
              <w:t>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Contact to be made with the </w:t>
            </w:r>
            <w:r w:rsidR="00755553">
              <w:rPr>
                <w:rFonts w:asciiTheme="minorHAnsi" w:hAnsiTheme="minorHAnsi" w:cstheme="minorHAnsi"/>
                <w:b/>
                <w:color w:val="000000" w:themeColor="text1"/>
              </w:rPr>
              <w:t>school to clarify designated safeguarding lead a</w:t>
            </w:r>
            <w:r w:rsidRPr="004F7C74">
              <w:rPr>
                <w:rFonts w:asciiTheme="minorHAnsi" w:hAnsiTheme="minorHAnsi" w:cstheme="minorHAnsi"/>
                <w:b/>
                <w:color w:val="000000" w:themeColor="text1"/>
              </w:rPr>
              <w:t>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Pr="004F7C74" w:rsidRDefault="001F464C" w:rsidP="00EE7C4D">
            <w:pPr>
              <w:pStyle w:val="TableParagraph"/>
              <w:spacing w:line="256" w:lineRule="exact"/>
              <w:rPr>
                <w:rFonts w:asciiTheme="minorHAnsi" w:hAnsiTheme="minorHAnsi" w:cstheme="minorHAnsi"/>
                <w:color w:val="FFFFFF"/>
              </w:rPr>
            </w:pPr>
            <w:r w:rsidRPr="004F7C74">
              <w:rPr>
                <w:rFonts w:asciiTheme="minorHAnsi" w:hAnsiTheme="minorHAnsi" w:cstheme="minorHAnsi"/>
                <w:b/>
                <w:color w:val="000000" w:themeColor="text1"/>
              </w:rPr>
              <w:t xml:space="preserve">Any other escalations: </w:t>
            </w:r>
            <w:hyperlink r:id="rId31" w:history="1">
              <w:r w:rsidRPr="004F7C74">
                <w:rPr>
                  <w:rStyle w:val="Hyperlink"/>
                  <w:rFonts w:asciiTheme="minorHAnsi" w:hAnsiTheme="minorHAnsi" w:cstheme="minorHAnsi"/>
                </w:rPr>
                <w:t>Claire.heap@rochdale.gov.uk</w:t>
              </w:r>
            </w:hyperlink>
            <w:r w:rsidRPr="004F7C74">
              <w:rPr>
                <w:rFonts w:asciiTheme="minorHAnsi" w:hAnsiTheme="minorHAnsi" w:cstheme="minorHAnsi"/>
                <w:color w:val="FFFFFF"/>
              </w:rPr>
              <w:t xml:space="preserve"> </w:t>
            </w:r>
          </w:p>
        </w:tc>
      </w:tr>
      <w:tr w:rsidR="001F464C" w:rsidTr="004F7C74">
        <w:trPr>
          <w:trHeight w:val="554"/>
        </w:trPr>
        <w:tc>
          <w:tcPr>
            <w:tcW w:w="4961" w:type="dxa"/>
            <w:shd w:val="clear" w:color="auto" w:fill="7030A0"/>
          </w:tcPr>
          <w:p w:rsidR="001F464C" w:rsidRPr="00D528FD" w:rsidRDefault="00755553" w:rsidP="00755553">
            <w:pPr>
              <w:pStyle w:val="TableParagraph"/>
              <w:spacing w:before="132"/>
              <w:rPr>
                <w:b/>
                <w:color w:val="FFFFFF" w:themeColor="background1"/>
                <w:sz w:val="24"/>
              </w:rPr>
            </w:pPr>
            <w:r>
              <w:rPr>
                <w:b/>
                <w:color w:val="FFFFFF" w:themeColor="background1"/>
                <w:sz w:val="24"/>
              </w:rPr>
              <w:t>Rochdale Borough Council adult c</w:t>
            </w:r>
            <w:r w:rsidR="001F464C" w:rsidRPr="00D528FD">
              <w:rPr>
                <w:b/>
                <w:color w:val="FFFFFF" w:themeColor="background1"/>
                <w:sz w:val="24"/>
              </w:rPr>
              <w:t>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1C1675">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Escalations should be directed to Chris Mairs and/or Victoria Wardleworth</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9712CC"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748" w:type="dxa"/>
          </w:tcPr>
          <w:p w:rsidR="001F464C" w:rsidRPr="004F7C74" w:rsidRDefault="009712CC"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lastRenderedPageBreak/>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rsidP="009712CC">
            <w:pPr>
              <w:pStyle w:val="TableParagraph"/>
              <w:spacing w:line="274" w:lineRule="exact"/>
              <w:rPr>
                <w:b/>
                <w:sz w:val="24"/>
              </w:rPr>
            </w:pPr>
            <w:r>
              <w:rPr>
                <w:b/>
                <w:color w:val="FFFFFF"/>
                <w:sz w:val="24"/>
              </w:rPr>
              <w:t xml:space="preserve">Date of </w:t>
            </w:r>
            <w:r w:rsidR="009712CC">
              <w:rPr>
                <w:b/>
                <w:color w:val="FFFFFF"/>
                <w:sz w:val="24"/>
              </w:rPr>
              <w:t>n</w:t>
            </w:r>
            <w:r>
              <w:rPr>
                <w:b/>
                <w:color w:val="FFFFFF"/>
                <w:sz w:val="24"/>
              </w:rPr>
              <w:t>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rsidP="009712CC">
            <w:pPr>
              <w:pStyle w:val="TableParagraph"/>
              <w:spacing w:line="274" w:lineRule="exact"/>
              <w:rPr>
                <w:b/>
                <w:sz w:val="24"/>
              </w:rPr>
            </w:pPr>
            <w:r>
              <w:rPr>
                <w:b/>
                <w:color w:val="FFFFFF"/>
                <w:sz w:val="24"/>
              </w:rPr>
              <w:t xml:space="preserve">Name of </w:t>
            </w:r>
            <w:r w:rsidR="009712CC">
              <w:rPr>
                <w:b/>
                <w:color w:val="FFFFFF"/>
                <w:sz w:val="24"/>
              </w:rPr>
              <w:t>c</w:t>
            </w:r>
            <w:r>
              <w:rPr>
                <w:b/>
                <w:color w:val="FFFFFF"/>
                <w:sz w:val="24"/>
              </w:rPr>
              <w:t>hild/</w:t>
            </w:r>
            <w:r w:rsidR="009712CC">
              <w:rPr>
                <w:b/>
                <w:color w:val="FFFFFF"/>
                <w:sz w:val="24"/>
              </w:rPr>
              <w:t>y</w:t>
            </w:r>
            <w:r>
              <w:rPr>
                <w:b/>
                <w:color w:val="FFFFFF"/>
                <w:sz w:val="24"/>
              </w:rPr>
              <w:t xml:space="preserve">oung </w:t>
            </w:r>
            <w:r w:rsidR="009712CC">
              <w:rPr>
                <w:b/>
                <w:color w:val="FFFFFF"/>
                <w:sz w:val="24"/>
              </w:rPr>
              <w:t>p</w:t>
            </w:r>
            <w:r>
              <w:rPr>
                <w:b/>
                <w:color w:val="FFFFFF"/>
                <w:sz w:val="24"/>
              </w:rPr>
              <w:t>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rsidP="009712CC">
            <w:pPr>
              <w:pStyle w:val="TableParagraph"/>
              <w:spacing w:before="34"/>
              <w:rPr>
                <w:b/>
                <w:sz w:val="24"/>
              </w:rPr>
            </w:pPr>
            <w:r>
              <w:rPr>
                <w:b/>
                <w:color w:val="FFFFFF"/>
                <w:sz w:val="24"/>
              </w:rPr>
              <w:t xml:space="preserve">NHS </w:t>
            </w:r>
            <w:r w:rsidR="009712CC">
              <w:rPr>
                <w:b/>
                <w:color w:val="FFFFFF"/>
                <w:sz w:val="24"/>
              </w:rPr>
              <w:t>n</w:t>
            </w:r>
            <w:r>
              <w:rPr>
                <w:b/>
                <w:color w:val="FFFFFF"/>
                <w:sz w:val="24"/>
              </w:rPr>
              <w:t xml:space="preserve">umber/ P </w:t>
            </w:r>
            <w:r w:rsidR="009712CC">
              <w:rPr>
                <w:b/>
                <w:color w:val="FFFFFF"/>
                <w:sz w:val="24"/>
              </w:rPr>
              <w:t>n</w:t>
            </w:r>
            <w:r>
              <w:rPr>
                <w:b/>
                <w:color w:val="FFFFFF"/>
                <w:sz w:val="24"/>
              </w:rPr>
              <w:t>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rsidP="009712CC">
            <w:pPr>
              <w:pStyle w:val="TableParagraph"/>
              <w:spacing w:before="34"/>
              <w:rPr>
                <w:b/>
                <w:sz w:val="24"/>
              </w:rPr>
            </w:pPr>
            <w:r>
              <w:rPr>
                <w:b/>
                <w:color w:val="FFFFFF"/>
                <w:sz w:val="24"/>
              </w:rPr>
              <w:t xml:space="preserve">Outcome Resolution Notice </w:t>
            </w:r>
            <w:r w:rsidR="009712CC">
              <w:rPr>
                <w:b/>
                <w:color w:val="FFFFFF"/>
                <w:sz w:val="24"/>
              </w:rPr>
              <w:t>c</w:t>
            </w:r>
            <w:r>
              <w:rPr>
                <w:b/>
                <w:color w:val="FFFFFF"/>
                <w:sz w:val="24"/>
              </w:rPr>
              <w:t>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rsidP="009712CC">
            <w:pPr>
              <w:pStyle w:val="TableParagraph"/>
              <w:spacing w:before="34"/>
              <w:rPr>
                <w:b/>
                <w:sz w:val="24"/>
              </w:rPr>
            </w:pPr>
            <w:r>
              <w:rPr>
                <w:b/>
                <w:color w:val="FFFFFF"/>
                <w:sz w:val="24"/>
              </w:rPr>
              <w:t>Agency/</w:t>
            </w:r>
            <w:r w:rsidR="009712CC">
              <w:rPr>
                <w:b/>
                <w:color w:val="FFFFFF"/>
                <w:sz w:val="24"/>
              </w:rPr>
              <w:t>t</w:t>
            </w:r>
            <w:r>
              <w:rPr>
                <w:b/>
                <w:color w:val="FFFFFF"/>
                <w:sz w:val="24"/>
              </w:rPr>
              <w: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rsidP="009712CC">
            <w:pPr>
              <w:pStyle w:val="TableParagraph"/>
              <w:spacing w:before="34"/>
              <w:rPr>
                <w:b/>
                <w:sz w:val="24"/>
              </w:rPr>
            </w:pPr>
            <w:r>
              <w:rPr>
                <w:b/>
                <w:color w:val="FFFFFF"/>
                <w:sz w:val="24"/>
              </w:rPr>
              <w:t xml:space="preserve">Contact </w:t>
            </w:r>
            <w:r w:rsidR="009712CC">
              <w:rPr>
                <w:b/>
                <w:color w:val="FFFFFF"/>
                <w:sz w:val="24"/>
              </w:rPr>
              <w:t>d</w:t>
            </w:r>
            <w:r>
              <w:rPr>
                <w:b/>
                <w:color w:val="FFFFFF"/>
                <w:sz w:val="24"/>
              </w:rPr>
              <w:t>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rsidP="009712CC">
            <w:pPr>
              <w:pStyle w:val="TableParagraph"/>
              <w:spacing w:line="276" w:lineRule="auto"/>
              <w:ind w:left="793" w:right="493" w:hanging="281"/>
              <w:rPr>
                <w:b/>
                <w:sz w:val="24"/>
              </w:rPr>
            </w:pPr>
            <w:r>
              <w:rPr>
                <w:b/>
                <w:color w:val="FFFFFF"/>
                <w:sz w:val="24"/>
              </w:rPr>
              <w:t xml:space="preserve">Date </w:t>
            </w:r>
            <w:r w:rsidR="009712CC">
              <w:rPr>
                <w:b/>
                <w:color w:val="FFFFFF"/>
                <w:sz w:val="24"/>
              </w:rPr>
              <w:t>o</w:t>
            </w:r>
            <w:r>
              <w:rPr>
                <w:b/>
                <w:color w:val="FFFFFF"/>
                <w:sz w:val="24"/>
              </w:rPr>
              <w:t xml:space="preserve">utcome </w:t>
            </w:r>
            <w:r w:rsidR="009712CC">
              <w:rPr>
                <w:b/>
                <w:color w:val="FFFFFF"/>
                <w:sz w:val="24"/>
              </w:rPr>
              <w:t>r</w:t>
            </w:r>
            <w:r>
              <w:rPr>
                <w:b/>
                <w:color w:val="FFFFFF"/>
                <w:sz w:val="24"/>
              </w:rPr>
              <w:t>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 xml:space="preserve">Supporting </w:t>
            </w:r>
            <w:r w:rsidR="009712CC">
              <w:rPr>
                <w:b/>
                <w:color w:val="FFFFFF"/>
                <w:sz w:val="24"/>
              </w:rPr>
              <w:t>e</w:t>
            </w:r>
            <w:bookmarkStart w:id="0" w:name="_GoBack"/>
            <w:bookmarkEnd w:id="0"/>
            <w:r>
              <w:rPr>
                <w:b/>
                <w:color w:val="FFFFFF"/>
                <w:sz w:val="24"/>
              </w:rPr>
              <w:t>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CC" w:rsidRDefault="007B71CC">
      <w:r>
        <w:separator/>
      </w:r>
    </w:p>
  </w:endnote>
  <w:endnote w:type="continuationSeparator" w:id="0">
    <w:p w:rsidR="007B71CC" w:rsidRDefault="007B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9712CC">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9712CC">
                      <w:rPr>
                        <w:rFonts w:ascii="Calibri"/>
                        <w:noProof/>
                      </w:rPr>
                      <w:t>6</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08CF"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O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B64EDD">
                      <w:rPr>
                        <w:rFonts w:ascii="Calibri"/>
                      </w:rPr>
                      <w:t>April 2021</w:t>
                    </w:r>
                    <w:r>
                      <w:rPr>
                        <w:rFonts w:ascii="Calibri"/>
                      </w:rPr>
                      <w:t xml:space="preserve"> Available via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CC" w:rsidRDefault="007B71CC">
      <w:r>
        <w:separator/>
      </w:r>
    </w:p>
  </w:footnote>
  <w:footnote w:type="continuationSeparator" w:id="0">
    <w:p w:rsidR="007B71CC" w:rsidRDefault="007B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43550"/>
    <w:rsid w:val="001C1675"/>
    <w:rsid w:val="001C37E6"/>
    <w:rsid w:val="001F464C"/>
    <w:rsid w:val="00211CE8"/>
    <w:rsid w:val="00280FC7"/>
    <w:rsid w:val="002A4257"/>
    <w:rsid w:val="0036449C"/>
    <w:rsid w:val="00437D0C"/>
    <w:rsid w:val="00443657"/>
    <w:rsid w:val="00497360"/>
    <w:rsid w:val="004F7C74"/>
    <w:rsid w:val="00657C46"/>
    <w:rsid w:val="006C14BB"/>
    <w:rsid w:val="00755553"/>
    <w:rsid w:val="007B71CC"/>
    <w:rsid w:val="00873FD2"/>
    <w:rsid w:val="008A02BD"/>
    <w:rsid w:val="0093544E"/>
    <w:rsid w:val="009712CC"/>
    <w:rsid w:val="00A16967"/>
    <w:rsid w:val="00A768A1"/>
    <w:rsid w:val="00AF71F3"/>
    <w:rsid w:val="00B64EDD"/>
    <w:rsid w:val="00B866F3"/>
    <w:rsid w:val="00D25B46"/>
    <w:rsid w:val="00D528FD"/>
    <w:rsid w:val="00EE3EE0"/>
    <w:rsid w:val="00EE7C4D"/>
    <w:rsid w:val="00F226B2"/>
    <w:rsid w:val="00F7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A284D"/>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michelle.rhodes@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susan.thoma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Ian.Godfrey@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Claire.hea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HMRCCG.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E5FC-9CBF-4266-AEE6-19045EB8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Sean Roebuck</cp:lastModifiedBy>
  <cp:revision>2</cp:revision>
  <dcterms:created xsi:type="dcterms:W3CDTF">2022-06-01T14:24:00Z</dcterms:created>
  <dcterms:modified xsi:type="dcterms:W3CDTF">2022-06-01T14:24:00Z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